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993D2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E70FA">
              <w:rPr>
                <w:b/>
                <w:bCs/>
                <w:sz w:val="20"/>
                <w:szCs w:val="20"/>
              </w:rPr>
              <w:t>Чамуров</w:t>
            </w:r>
            <w:proofErr w:type="spellEnd"/>
            <w:r w:rsidRPr="00BE70FA">
              <w:rPr>
                <w:b/>
                <w:bCs/>
                <w:sz w:val="20"/>
                <w:szCs w:val="20"/>
              </w:rPr>
              <w:t xml:space="preserve"> Владимир Ильич </w:t>
            </w:r>
            <w:r w:rsidRPr="00BE70FA">
              <w:rPr>
                <w:bCs/>
                <w:sz w:val="20"/>
                <w:szCs w:val="20"/>
              </w:rPr>
              <w:t>(Ставропольский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30560D" w:rsidP="00993D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4B96">
              <w:rPr>
                <w:sz w:val="20"/>
                <w:szCs w:val="20"/>
              </w:rPr>
              <w:t>представление заместителя прокурора г. Пятигорска Ставропольского края района от 16.10.2020 №7-110-2020</w:t>
            </w:r>
            <w:bookmarkStart w:id="0" w:name="_GoBack"/>
            <w:bookmarkEnd w:id="0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Нарушения законодательства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№20 от 11.11.2020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 xml:space="preserve">Строго </w:t>
            </w:r>
            <w:proofErr w:type="gramStart"/>
            <w:r w:rsidRPr="00BE70FA">
              <w:rPr>
                <w:sz w:val="20"/>
                <w:szCs w:val="20"/>
              </w:rPr>
              <w:t xml:space="preserve">указать </w:t>
            </w:r>
            <w:r w:rsidRPr="00BE70FA">
              <w:rPr>
                <w:color w:val="000000"/>
                <w:sz w:val="20"/>
                <w:szCs w:val="20"/>
              </w:rPr>
              <w:t xml:space="preserve"> на</w:t>
            </w:r>
            <w:proofErr w:type="gramEnd"/>
            <w:r w:rsidRPr="00BE70FA">
              <w:rPr>
                <w:color w:val="000000"/>
                <w:sz w:val="20"/>
                <w:szCs w:val="20"/>
              </w:rPr>
              <w:t xml:space="preserve"> необходимость неукоснительного соблюдения требований законодательства при проведении процедуры банкротства ООО «Строй-Дом».</w:t>
            </w:r>
          </w:p>
        </w:tc>
      </w:tr>
      <w:tr w:rsidR="00993D2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b/>
                <w:bCs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Ларичева Ирина Михайловна (</w:t>
            </w:r>
            <w:r w:rsidRPr="00BE70FA">
              <w:rPr>
                <w:bCs/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Обращение Управления Росреестра по Волгоградской области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Нарушения законодательства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№20 от 11.11.2020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pStyle w:val="a3"/>
              <w:widowControl w:val="0"/>
              <w:tabs>
                <w:tab w:val="left" w:pos="567"/>
                <w:tab w:val="left" w:pos="851"/>
              </w:tabs>
              <w:ind w:left="0"/>
              <w:rPr>
                <w:color w:val="000000"/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Строго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E70FA">
              <w:rPr>
                <w:sz w:val="20"/>
                <w:szCs w:val="20"/>
              </w:rPr>
              <w:t xml:space="preserve">указать </w:t>
            </w:r>
            <w:r w:rsidRPr="00BE70FA">
              <w:rPr>
                <w:color w:val="000000"/>
                <w:sz w:val="20"/>
                <w:szCs w:val="20"/>
              </w:rPr>
              <w:t xml:space="preserve"> необходимость</w:t>
            </w:r>
            <w:proofErr w:type="gramEnd"/>
            <w:r w:rsidRPr="00BE70FA">
              <w:rPr>
                <w:color w:val="000000"/>
                <w:sz w:val="20"/>
                <w:szCs w:val="20"/>
              </w:rPr>
              <w:t xml:space="preserve"> неукоснительного соблюдения требований законодательства при проведении процедуры банкротства ООО «</w:t>
            </w:r>
            <w:proofErr w:type="spellStart"/>
            <w:r w:rsidRPr="00BE70FA">
              <w:rPr>
                <w:color w:val="000000"/>
                <w:sz w:val="20"/>
                <w:szCs w:val="20"/>
              </w:rPr>
              <w:t>СтройКат</w:t>
            </w:r>
            <w:proofErr w:type="spellEnd"/>
            <w:r w:rsidRPr="00BE70FA">
              <w:rPr>
                <w:color w:val="000000"/>
                <w:sz w:val="20"/>
                <w:szCs w:val="20"/>
              </w:rPr>
              <w:t>».</w:t>
            </w:r>
          </w:p>
          <w:p w:rsidR="00993D2F" w:rsidRPr="00BE70FA" w:rsidRDefault="00993D2F" w:rsidP="00993D2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993D2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E70FA">
              <w:rPr>
                <w:b/>
                <w:bCs/>
                <w:sz w:val="20"/>
                <w:szCs w:val="20"/>
              </w:rPr>
              <w:t>Петров Владимир Геннадьевич (</w:t>
            </w:r>
            <w:r w:rsidRPr="00BE70FA">
              <w:rPr>
                <w:bCs/>
                <w:sz w:val="20"/>
                <w:szCs w:val="20"/>
              </w:rPr>
              <w:t>Санкт-Петербург)</w:t>
            </w:r>
          </w:p>
          <w:p w:rsidR="00993D2F" w:rsidRPr="00BE70FA" w:rsidRDefault="00993D2F" w:rsidP="00993D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Нарушения ФЗ-127-2002,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sz w:val="20"/>
                <w:szCs w:val="20"/>
              </w:rPr>
              <w:t>Предупреждение,</w:t>
            </w:r>
          </w:p>
          <w:p w:rsidR="00993D2F" w:rsidRPr="00BE70FA" w:rsidRDefault="00993D2F" w:rsidP="00993D2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E70FA">
              <w:rPr>
                <w:b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>Протокол №20 от 11.11.2020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2F" w:rsidRPr="00BE70FA" w:rsidRDefault="00993D2F" w:rsidP="00993D2F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BE70FA">
              <w:rPr>
                <w:sz w:val="20"/>
                <w:szCs w:val="20"/>
              </w:rPr>
              <w:t xml:space="preserve">Строго </w:t>
            </w:r>
            <w:proofErr w:type="gramStart"/>
            <w:r w:rsidRPr="00BE70FA">
              <w:rPr>
                <w:sz w:val="20"/>
                <w:szCs w:val="20"/>
              </w:rPr>
              <w:t xml:space="preserve">указать </w:t>
            </w:r>
            <w:r w:rsidRPr="00BE70FA">
              <w:rPr>
                <w:color w:val="000000"/>
                <w:sz w:val="20"/>
                <w:szCs w:val="20"/>
              </w:rPr>
              <w:t xml:space="preserve"> на</w:t>
            </w:r>
            <w:proofErr w:type="gramEnd"/>
            <w:r w:rsidRPr="00BE70FA">
              <w:rPr>
                <w:color w:val="000000"/>
                <w:sz w:val="20"/>
                <w:szCs w:val="20"/>
              </w:rPr>
              <w:t xml:space="preserve"> необходимость неукоснительного соблюдения требований законодательства при проведении процедур банкротства 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p w:rsidR="0032357B" w:rsidRDefault="0032357B"/>
    <w:p w:rsidR="0032357B" w:rsidRDefault="0032357B"/>
    <w:p w:rsidR="0032357B" w:rsidRDefault="0032357B"/>
    <w:sectPr w:rsidR="0032357B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1F5A83"/>
    <w:rsid w:val="00200429"/>
    <w:rsid w:val="002746A1"/>
    <w:rsid w:val="00277641"/>
    <w:rsid w:val="0030560D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993D2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2020-10-28T11:15:00Z</dcterms:created>
  <dcterms:modified xsi:type="dcterms:W3CDTF">2020-12-11T07:24:00Z</dcterms:modified>
</cp:coreProperties>
</file>